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Laponie sous le soleil de minuit à Levi</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France – Kittila</w:t>
      </w:r>
    </w:p>
    <w:p/>
    <w:p>
      <w:pPr/>
      <w:r>
        <w:rPr>
          <w:rFonts w:ascii="Tahoma" w:hAnsi="Tahoma" w:eastAsia="Tahoma" w:cs="Tahoma"/>
          <w:color w:val="000"/>
          <w:sz w:val="28"/>
          <w:szCs w:val="28"/>
        </w:rPr>
        <w:t xml:space="preserve">Arrivée à l’aéroport de Kittila.  Accueil par votre guide accompagnateur qui sera là pour veiller à ce que vous passiez un  formidable séjour. Transfert vers votre hôtel. Selon l’horaire d’arrivée réunion d’informations 
afin de vous présenter l’hôtel et votre séjour.  Installation à l’hôtel.  
Diner et nuit à l’hôtel Levi Spa ou similaire.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Visite ferme des rennes, chevaux, huskys et soleil de minuit</w:t>
      </w:r>
    </w:p>
    <w:p/>
    <w:p>
      <w:pPr/>
      <w:r>
        <w:rPr>
          <w:rFonts w:ascii="Tahoma" w:hAnsi="Tahoma" w:eastAsia="Tahoma" w:cs="Tahoma"/>
          <w:color w:val="000"/>
          <w:sz w:val="28"/>
          <w:szCs w:val="28"/>
        </w:rPr>
        <w:t xml:space="preserve">Petit déjeuner à l’hôtel.  Départ pour votre activité au cœur de la forêt lapone, dans un cadre naturel préservé. Vous  partirez à la rencontre de chevaux robustes, de huskys dynamiques et de rennes  paisibles, pour découvrir l’univers de ces animaux emblématiques de la Laponie.  Au chenil, le musher vous présentera son activité et vous parlera de la complicité unique qui  le lie à ses chiens. Vous découvrirez leur entraînement, leur énergie débordante et leur 
capacité à affronter ensemble les conditions extrêmes de l’hiver arctique. Selon la saison,  vous aurez peut-être la chance de caresser de jeunes chiots, un moment tendre et  inoubliable. 
La visite des rennes vous permettra de vous rapprocher de ces animaux fascinants. Vous  en apprendrez davantage sur leur mode de vie et le rythme des saisons qui guide leur  existence. Vous pourrez les nourrir, les observer de près et immortaliser ces instants en  photo, ou vous initier au lancer du lasso lapon sur des rennes en bois dans une ambiance  ludique et conviviale. 
Enfin, vous partagerez un moment chaleureux autour d’un feu de camp, tout en  découvrant les traditions sámi, et en dégustant café ou thé accompagnés de biscuits. Une  conclusion authentique et conviviale qui prolonge le lien avec ces animaux et la nature  lapone. 
Déjeuner libre. Apres midi pour profiter des installations et services.   Diner et nuit à l’hôtel Levi Spa ou similaire.  En soirée, partez avec votre guide pour une sortie sous le célèbre soleil de minuit. Vous  rejoindrez une colline locale offrant un point de vue dégagé sur les paysages environnants,  où la lumière dorée enveloppe la nature dans une ambiance unique.  Après une courte marche, vous atteindrez le sommet, parfait pour admirer ce phénomène  rare des régions arctiques, lorsque le soleil reste suspendu à l’horizon sans jamais se  coucher. Votre guide vous expliquera les particularités de ce phénomène, son influence sur  la nature et le rythme de vie local.  Là-haut, vous pourrez profiter pleinement de ce moment privilégié : contempler les  couleurs changeantes du ciel, capturer de superbes photos et ressentir la sérénité  particulière de cette nuit lumineuse, qui transforme les paysages en un décor à la fois 
paisible et magique.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Funiculaire, Samiland et Mölkky</w:t>
      </w:r>
    </w:p>
    <w:p/>
    <w:p>
      <w:pPr/>
      <w:r>
        <w:rPr>
          <w:rFonts w:ascii="Tahoma" w:hAnsi="Tahoma" w:eastAsia="Tahoma" w:cs="Tahoma"/>
          <w:color w:val="000"/>
          <w:sz w:val="28"/>
          <w:szCs w:val="28"/>
        </w:rPr>
        <w:t xml:space="preserve">Petit déjeuner à l´hôtel. Vous débuterez par l'ascension en funiculaire jusqu'au sommet de Levi, d'où s'ouvrent de magnifiques vues sur les forêts infinies et les collines ondulantes de la Laponie. En été comme en hiver, le panorama offre un spectacle naturel saisissant, idéal pour les photos et pour ressentir toute la grandeur des paysages arctiques. Au sommet, vous visiterez le musée Samiland, une exposition unique consacrée à l'histoire et à la culture du peuple sámi, seul peuple autochtone de l'Union européenne. À travers des objets traditionnels, des costumes, des photographies et des explications détaillées, vous en apprendrez davantage sur le mode de vie ancestral des Sámi, l'élevage de rennes, l'artisanat, ainsi que leur relation étroite avec la nature. Déjeuner libre. Plongez dans la culture finlandaise avec un jeu traditionnel ! Et si vous découvriez la Laponie à travers ses jeux populaires ? Le Mölkky, ce jeu de quilles en bois venu tout droit de Finlande, combine adresse, stratégie et convivialité. Pendant cette initiation, votre guide vous apprendra les règles simples et vous fera découvrir les petites astuces pour devenir un vrai maître du lancer !</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Balade et initiation à la faune et flore locale</w:t>
      </w:r>
    </w:p>
    <w:p/>
    <w:p>
      <w:pPr/>
      <w:r>
        <w:rPr>
          <w:rFonts w:ascii="Tahoma" w:hAnsi="Tahoma" w:eastAsia="Tahoma" w:cs="Tahoma"/>
          <w:color w:val="000"/>
          <w:sz w:val="28"/>
          <w:szCs w:val="28"/>
        </w:rPr>
        <w:t xml:space="preserve">Petit déjeuner à l´hôtel. Matinée libre pour profiter de la ville, ou de prendre une activité optionnelle. Déjeuner libre. En milieu d'après-midi, partez à l'aventure avec votre guide pour une immersion au cœur de la nature laponne. Cette sortie vous mènera à travers de magnifiques paysages de forêts boréales, de clairières sauvages et, selon la région, de collines offrant de superbes panoramas sur les étendues environnantes. Au fil de la balade, votre guide partagera avec vous ses connaissances sur la végétation arctique : lichens, mousses, baies sauvages et arbres emblématiques comme les bouleaux et les pins adaptés aux conditions extrêmes. Vous découvrirez comment la nature évolue au rythme des saisons, entre explosion de couleurs en été, période des récoltes à l'automne et silence enneigé de l'hiver. Vous aurez également l'occasion d'apprendre quelques bases de techniques de survie en milieu nordique : s'orienter dans la nature, reconnaître certaines plantes comestibles ou utiles, identifier les traces d'animaux et mieux comprendre l'écosystème arctique. Pour ponctuer cette aventure, une halte conviviale vous permettra de vous réchauffer et de vous détendre dans une kota, une tente traditionnelle lapone, où vous savourerez un jus de fruits local tout en profitant du calme et de l'atmosphère unique de la forêt. Un moment parfait pour se ressourcer avant de reprendre la balade. Diner et nuit à l'hôtel Levi Spa ou similaire.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Canoé</w:t>
      </w:r>
    </w:p>
    <w:p/>
    <w:p>
      <w:pPr/>
      <w:r>
        <w:rPr>
          <w:rFonts w:ascii="Tahoma" w:hAnsi="Tahoma" w:eastAsia="Tahoma" w:cs="Tahoma"/>
          <w:color w:val="000"/>
          <w:sz w:val="28"/>
          <w:szCs w:val="28"/>
        </w:rPr>
        <w:t xml:space="preserve">Petit déjeuner à l´hôtel. Matinée libre pour profiter de la ville, ou de prendre une activité optionnelle. Déjeuner libre. Partez pour une expérience paisible et rafraîchissante sur le lac de Levi, au cœur de la Laponie finlandaise, dans un pays célèbre pour ses milliers de lacs. En réalité, la Finlande compte environ 188 000 lacs, ce qui en fait l'une des régions les plus riches au monde en plans d'eau douce, offrant des paysages d'une beauté incomparable. Cette sortie en canoë vous invite à glisser doucement sur les eaux calmes du lac, entouré de collines verdoyantes et de forêts immaculées, pour profiter pleinement de la tranquillité et de l'atmosphère apaisante de la région. Accompagné de votre guide, vous apprendrez les techniques de base pour pagayer en toute sécurité et naviguer aisément, que vous soyez débutant ou amateur de sensations douces. La balade offre de beaux moments de détente et de contemplation, avec des reflets du ciel à couper le souffle et des panoramas spectaculaires sur les environs. Une expérience idéale pour se ressourcer, respirer l'air pur de la Laponie et apprécier le calme unique de ces lacs, tout en partageant un moment convivial et mémorable sur l'eau. Dîner et nuit à l'hôtel Levi Spa ou similaire.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Journée libre</w:t>
      </w:r>
    </w:p>
    <w:p/>
    <w:p>
      <w:pPr/>
      <w:r>
        <w:rPr>
          <w:rFonts w:ascii="Tahoma" w:hAnsi="Tahoma" w:eastAsia="Tahoma" w:cs="Tahoma"/>
          <w:color w:val="000"/>
          <w:sz w:val="28"/>
          <w:szCs w:val="28"/>
        </w:rPr>
        <w:t xml:space="preserve">Petit déjeuner à l´hôtel. Journée libre. Votre guide accompagnateur sera là pour vous aider à planifier vos journées et profiter au maximum de cette belle destination. Un vaste choix d'activités vous sera offert, y compris un grand choix d'activités optionnelles pour profiter d'activités inédites. Et comme tous les jours de la semaine le traditionnel sauna finlandais de l'hôtel sera prêt à votre retour pour vous réchauffer. Dîner et nuit à l'hôtel Levi Spa ou similaire.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Journée libre</w:t>
      </w:r>
    </w:p>
    <w:p/>
    <w:p>
      <w:pPr/>
      <w:r>
        <w:rPr>
          <w:rFonts w:ascii="Tahoma" w:hAnsi="Tahoma" w:eastAsia="Tahoma" w:cs="Tahoma"/>
          <w:color w:val="000"/>
          <w:sz w:val="28"/>
          <w:szCs w:val="28"/>
        </w:rPr>
        <w:t xml:space="preserve">Petit déjeuner à l´hôtel. Journée libre. Votre guide accompagnateur sera là pour vous aider à planifier vos journées et profiter au maximum de cette belle destination. Un vaste choix d'activités vous sera offert, y compris un grand choix d'activités optionnelles pour profiter d'activités inédites. Et comme tous les jours de la semaine le traditionnel sauna finlandais de l'hôtel sera prêt à votre retour pour vous réchauffer. Dîner et nuit à l'hôtel Levi Spa ou similaire.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Départ</w:t>
      </w:r>
    </w:p>
    <w:p/>
    <w:p>
      <w:pPr/>
      <w:r>
        <w:rPr>
          <w:rFonts w:ascii="Tahoma" w:hAnsi="Tahoma" w:eastAsia="Tahoma" w:cs="Tahoma"/>
          <w:color w:val="000"/>
          <w:sz w:val="28"/>
          <w:szCs w:val="28"/>
        </w:rPr>
        <w:t xml:space="preserve">Petit déjeuner à l´hôtel.  
Transfert en autocar privatif jusqu´à l´aéroport de Kittila en fonction des horaires de vol. 
Assistance aux formalités.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2026-09-10T13:28:11+00:00</dcterms:created>
  <dcterms:modified xsi:type="dcterms:W3CDTF">2026-09-10T13:28:11+00:00</dcterms:modified>
</cp:coreProperties>
</file>

<file path=docProps/custom.xml><?xml version="1.0" encoding="utf-8"?>
<Properties xmlns="http://schemas.openxmlformats.org/officeDocument/2006/custom-properties" xmlns:vt="http://schemas.openxmlformats.org/officeDocument/2006/docPropsVTypes"/>
</file>